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DA" w:rsidRDefault="008E71AE" w:rsidP="00A255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ESTÍMULO A PRÁTICA DA INTERDISCIPLINARIDADE: </w:t>
      </w:r>
      <w:r w:rsidR="00A255F3">
        <w:rPr>
          <w:rFonts w:ascii="Arial" w:hAnsi="Arial" w:cs="Arial"/>
          <w:b/>
          <w:sz w:val="24"/>
          <w:szCs w:val="24"/>
        </w:rPr>
        <w:t>UM RELATO DE EXPERIÊNCIA</w:t>
      </w:r>
      <w:r>
        <w:rPr>
          <w:rFonts w:ascii="Arial" w:hAnsi="Arial" w:cs="Arial"/>
          <w:b/>
          <w:sz w:val="24"/>
          <w:szCs w:val="24"/>
        </w:rPr>
        <w:t xml:space="preserve"> EM PROJETO DE EXTENSÃO</w:t>
      </w:r>
    </w:p>
    <w:p w:rsidR="00417D73" w:rsidRPr="001874CC" w:rsidRDefault="00561CFA" w:rsidP="00561C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Fernanda da Silva dos Santos¹</w:t>
      </w:r>
      <w:r w:rsidR="00B74053">
        <w:rPr>
          <w:rFonts w:ascii="Arial" w:hAnsi="Arial" w:cs="Arial"/>
          <w:sz w:val="24"/>
          <w:szCs w:val="24"/>
        </w:rPr>
        <w:t xml:space="preserve"> Enfermagem</w:t>
      </w:r>
    </w:p>
    <w:p w:rsidR="001874CC" w:rsidRPr="004B54DB" w:rsidRDefault="001874CC" w:rsidP="001874CC">
      <w:pPr>
        <w:jc w:val="right"/>
        <w:rPr>
          <w:rFonts w:ascii="Arial" w:hAnsi="Arial" w:cs="Arial"/>
          <w:sz w:val="24"/>
          <w:szCs w:val="24"/>
        </w:rPr>
      </w:pPr>
      <w:r w:rsidRPr="004B54DB">
        <w:rPr>
          <w:rFonts w:ascii="Arial" w:hAnsi="Arial" w:cs="Arial"/>
          <w:sz w:val="24"/>
          <w:szCs w:val="24"/>
        </w:rPr>
        <w:t>Alana Cristina Klochinski</w:t>
      </w:r>
      <w:r w:rsidR="00346F1B">
        <w:rPr>
          <w:rFonts w:ascii="Arial" w:hAnsi="Arial" w:cs="Arial"/>
          <w:sz w:val="24"/>
          <w:szCs w:val="24"/>
        </w:rPr>
        <w:t>²</w:t>
      </w:r>
      <w:r w:rsidR="00E945FB">
        <w:rPr>
          <w:rFonts w:ascii="Arial" w:hAnsi="Arial" w:cs="Arial"/>
          <w:sz w:val="24"/>
          <w:szCs w:val="24"/>
        </w:rPr>
        <w:t xml:space="preserve">, Jussara Raquel </w:t>
      </w:r>
      <w:bookmarkStart w:id="0" w:name="_GoBack"/>
      <w:r w:rsidR="00E945FB">
        <w:rPr>
          <w:rFonts w:ascii="Arial" w:hAnsi="Arial" w:cs="Arial"/>
          <w:sz w:val="24"/>
          <w:szCs w:val="24"/>
        </w:rPr>
        <w:t>Mallmann</w:t>
      </w:r>
      <w:r w:rsidR="00346F1B">
        <w:rPr>
          <w:rFonts w:ascii="Arial" w:hAnsi="Arial" w:cs="Arial"/>
          <w:sz w:val="24"/>
          <w:szCs w:val="24"/>
        </w:rPr>
        <w:t>²</w:t>
      </w:r>
      <w:r w:rsidR="00B74053">
        <w:rPr>
          <w:rFonts w:ascii="Arial" w:hAnsi="Arial" w:cs="Arial"/>
          <w:sz w:val="24"/>
          <w:szCs w:val="24"/>
        </w:rPr>
        <w:t xml:space="preserve"> </w:t>
      </w:r>
      <w:bookmarkEnd w:id="0"/>
      <w:r w:rsidR="00B74053">
        <w:rPr>
          <w:rFonts w:ascii="Arial" w:hAnsi="Arial" w:cs="Arial"/>
          <w:sz w:val="24"/>
          <w:szCs w:val="24"/>
        </w:rPr>
        <w:t>Medicina</w:t>
      </w:r>
    </w:p>
    <w:p w:rsidR="001874CC" w:rsidRPr="00DA7817" w:rsidRDefault="001874CC" w:rsidP="00DA7817">
      <w:pPr>
        <w:jc w:val="right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B54DB">
        <w:rPr>
          <w:rFonts w:ascii="Arial" w:hAnsi="Arial" w:cs="Arial"/>
          <w:sz w:val="24"/>
          <w:szCs w:val="24"/>
        </w:rPr>
        <w:t>Faculdades Pequeno Príncipe</w:t>
      </w:r>
    </w:p>
    <w:p w:rsidR="00E945FB" w:rsidRDefault="00E945FB" w:rsidP="001874CC">
      <w:pPr>
        <w:jc w:val="right"/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fer_sntos@hotmail.com</w:t>
      </w:r>
    </w:p>
    <w:p w:rsidR="00E945FB" w:rsidRPr="004B54DB" w:rsidRDefault="00E945FB" w:rsidP="00B74053">
      <w:pPr>
        <w:rPr>
          <w:rFonts w:ascii="Arial" w:hAnsi="Arial" w:cs="Arial"/>
          <w:sz w:val="24"/>
          <w:szCs w:val="24"/>
        </w:rPr>
      </w:pPr>
    </w:p>
    <w:p w:rsidR="00561CFA" w:rsidRDefault="00561CFA" w:rsidP="00561CFA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355C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Palavras-chave: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Interdisciplinaridade; ensino; extensão.</w:t>
      </w:r>
    </w:p>
    <w:p w:rsidR="00F92F69" w:rsidRDefault="00F92F69" w:rsidP="00561CF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F0239" w:rsidRDefault="00A255F3" w:rsidP="00A255F3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255F3">
        <w:rPr>
          <w:rFonts w:ascii="Arial" w:hAnsi="Arial" w:cs="Arial"/>
          <w:b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aracterização do problema:</w:t>
      </w:r>
      <w:r w:rsidR="008E71A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F0239">
        <w:rPr>
          <w:rFonts w:ascii="Arial" w:hAnsi="Arial" w:cs="Arial"/>
          <w:sz w:val="24"/>
          <w:szCs w:val="24"/>
          <w:shd w:val="clear" w:color="auto" w:fill="FFFFFF"/>
        </w:rPr>
        <w:t>A interdisciplinaridade</w:t>
      </w:r>
      <w:r w:rsidR="005044A3">
        <w:rPr>
          <w:rFonts w:ascii="Arial" w:hAnsi="Arial" w:cs="Arial"/>
          <w:sz w:val="24"/>
          <w:szCs w:val="24"/>
          <w:shd w:val="clear" w:color="auto" w:fill="FFFFFF"/>
        </w:rPr>
        <w:t xml:space="preserve"> busca relacionar várias disciplinas distintas no momento de enfrentar temas de estudo. D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>entro de um projeto de extensão</w:t>
      </w:r>
      <w:r w:rsidR="009F159E">
        <w:rPr>
          <w:rFonts w:ascii="Arial" w:hAnsi="Arial" w:cs="Arial"/>
          <w:sz w:val="24"/>
          <w:szCs w:val="24"/>
          <w:shd w:val="clear" w:color="auto" w:fill="FFFFFF"/>
        </w:rPr>
        <w:t xml:space="preserve"> universitária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044A3">
        <w:rPr>
          <w:rFonts w:ascii="Arial" w:hAnsi="Arial" w:cs="Arial"/>
          <w:sz w:val="24"/>
          <w:szCs w:val="24"/>
          <w:shd w:val="clear" w:color="auto" w:fill="FFFFFF"/>
        </w:rPr>
        <w:t xml:space="preserve">o processo de ensino se caracteriza pela combinação de atividades desenvolvidas </w:t>
      </w:r>
      <w:r w:rsidR="009F159E">
        <w:rPr>
          <w:rFonts w:ascii="Arial" w:hAnsi="Arial" w:cs="Arial"/>
          <w:sz w:val="24"/>
          <w:szCs w:val="24"/>
          <w:shd w:val="clear" w:color="auto" w:fill="FFFFFF"/>
        </w:rPr>
        <w:t>pelos alunos extensionistas,</w:t>
      </w:r>
      <w:r w:rsidR="00E945FB">
        <w:rPr>
          <w:rFonts w:ascii="Arial" w:hAnsi="Arial" w:cs="Arial"/>
          <w:sz w:val="24"/>
          <w:szCs w:val="24"/>
          <w:shd w:val="clear" w:color="auto" w:fill="FFFFFF"/>
        </w:rPr>
        <w:t xml:space="preserve"> com 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E945FB">
        <w:rPr>
          <w:rFonts w:ascii="Arial" w:hAnsi="Arial" w:cs="Arial"/>
          <w:sz w:val="24"/>
          <w:szCs w:val="24"/>
          <w:shd w:val="clear" w:color="auto" w:fill="FFFFFF"/>
        </w:rPr>
        <w:t>apoio de docentes</w:t>
      </w:r>
      <w:r w:rsidR="005044A3">
        <w:rPr>
          <w:rFonts w:ascii="Arial" w:hAnsi="Arial" w:cs="Arial"/>
          <w:sz w:val="24"/>
          <w:szCs w:val="24"/>
          <w:shd w:val="clear" w:color="auto" w:fill="FFFFFF"/>
        </w:rPr>
        <w:t xml:space="preserve">, fazendo com que 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 xml:space="preserve">se atinja </w:t>
      </w:r>
      <w:r w:rsidR="00E945FB">
        <w:rPr>
          <w:rFonts w:ascii="Arial" w:hAnsi="Arial" w:cs="Arial"/>
          <w:sz w:val="24"/>
          <w:szCs w:val="24"/>
          <w:shd w:val="clear" w:color="auto" w:fill="FFFFFF"/>
        </w:rPr>
        <w:t xml:space="preserve">o desenvolvimento de 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>habilidades manuais e intelectuais por parte de toda equipe.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Descrição da experiência: </w:t>
      </w:r>
      <w:r w:rsidR="008E71AE" w:rsidRPr="00EF0239">
        <w:rPr>
          <w:rFonts w:ascii="Arial" w:hAnsi="Arial" w:cs="Arial"/>
          <w:sz w:val="24"/>
          <w:szCs w:val="24"/>
          <w:shd w:val="clear" w:color="auto" w:fill="FFFFFF"/>
        </w:rPr>
        <w:t>o Projeto de Extensão “Gestão de Resíduos Sólidos Hospitalares” (PEGRSH), desenvolvido pela Faculdades Pequeno Príncipe em parceria com a Diretoria de Manutenção e Servi</w:t>
      </w:r>
      <w:r w:rsidR="00EF0239">
        <w:rPr>
          <w:rFonts w:ascii="Arial" w:hAnsi="Arial" w:cs="Arial"/>
          <w:sz w:val="24"/>
          <w:szCs w:val="24"/>
          <w:shd w:val="clear" w:color="auto" w:fill="FFFFFF"/>
        </w:rPr>
        <w:t xml:space="preserve">ços de um Hospital Pediátrico de </w:t>
      </w:r>
      <w:r w:rsidR="00515FDE">
        <w:rPr>
          <w:rFonts w:ascii="Arial" w:hAnsi="Arial" w:cs="Arial"/>
          <w:sz w:val="24"/>
          <w:szCs w:val="24"/>
          <w:shd w:val="clear" w:color="auto" w:fill="FFFFFF"/>
        </w:rPr>
        <w:t xml:space="preserve">grande porte de </w:t>
      </w:r>
      <w:r w:rsidR="00EF0239">
        <w:rPr>
          <w:rFonts w:ascii="Arial" w:hAnsi="Arial" w:cs="Arial"/>
          <w:sz w:val="24"/>
          <w:szCs w:val="24"/>
          <w:shd w:val="clear" w:color="auto" w:fill="FFFFFF"/>
        </w:rPr>
        <w:t xml:space="preserve">Curitiba, visa minimizar o impacto do descarte inadequado de resíduos hospitalares de ambas instituições, contribuindo para o cumprimento das legislações vigentes, por meio da conscientização da equipe de saúde 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945FB">
        <w:rPr>
          <w:rFonts w:ascii="Arial" w:hAnsi="Arial" w:cs="Arial"/>
          <w:sz w:val="24"/>
          <w:szCs w:val="24"/>
          <w:shd w:val="clear" w:color="auto" w:fill="FFFFFF"/>
        </w:rPr>
        <w:t xml:space="preserve"> alunos integrantes da instituição formadora, bem como demais pessoas que circulam nestes ambientes. </w:t>
      </w:r>
      <w:r w:rsidR="000050FB">
        <w:rPr>
          <w:rFonts w:ascii="Arial" w:hAnsi="Arial" w:cs="Arial"/>
          <w:sz w:val="24"/>
          <w:szCs w:val="24"/>
          <w:shd w:val="clear" w:color="auto" w:fill="FFFFFF"/>
        </w:rPr>
        <w:t>Atualmente a equipe do projeto c</w:t>
      </w:r>
      <w:r w:rsidR="00515FDE">
        <w:rPr>
          <w:rFonts w:ascii="Arial" w:hAnsi="Arial" w:cs="Arial"/>
          <w:sz w:val="24"/>
          <w:szCs w:val="24"/>
          <w:shd w:val="clear" w:color="auto" w:fill="FFFFFF"/>
        </w:rPr>
        <w:t>onta com 12 alunos, dos cursos de Biomedicina, Enfermagem e</w:t>
      </w:r>
      <w:r w:rsidR="000050FB">
        <w:rPr>
          <w:rFonts w:ascii="Arial" w:hAnsi="Arial" w:cs="Arial"/>
          <w:sz w:val="24"/>
          <w:szCs w:val="24"/>
          <w:shd w:val="clear" w:color="auto" w:fill="FFFFFF"/>
        </w:rPr>
        <w:t xml:space="preserve"> Medicina, integrando além da busca do conhecimento necessário a respeito </w:t>
      </w:r>
      <w:r w:rsidR="00515FDE">
        <w:rPr>
          <w:rFonts w:ascii="Arial" w:hAnsi="Arial" w:cs="Arial"/>
          <w:sz w:val="24"/>
          <w:szCs w:val="24"/>
          <w:shd w:val="clear" w:color="auto" w:fill="FFFFFF"/>
        </w:rPr>
        <w:t xml:space="preserve">das legislações vigentes </w:t>
      </w:r>
      <w:r w:rsidR="000050FB">
        <w:rPr>
          <w:rFonts w:ascii="Arial" w:hAnsi="Arial" w:cs="Arial"/>
          <w:sz w:val="24"/>
          <w:szCs w:val="24"/>
          <w:shd w:val="clear" w:color="auto" w:fill="FFFFFF"/>
        </w:rPr>
        <w:t xml:space="preserve">e plano de gerenciamento de resíduos sólidos hospitalares da instituição, </w:t>
      </w:r>
      <w:r w:rsidR="00515FDE">
        <w:rPr>
          <w:rFonts w:ascii="Arial" w:hAnsi="Arial" w:cs="Arial"/>
          <w:sz w:val="24"/>
          <w:szCs w:val="24"/>
          <w:shd w:val="clear" w:color="auto" w:fill="FFFFFF"/>
        </w:rPr>
        <w:t>a visão</w:t>
      </w:r>
      <w:r w:rsidR="000050F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15FDE">
        <w:rPr>
          <w:rFonts w:ascii="Arial" w:hAnsi="Arial" w:cs="Arial"/>
          <w:sz w:val="24"/>
          <w:szCs w:val="24"/>
          <w:shd w:val="clear" w:color="auto" w:fill="FFFFFF"/>
        </w:rPr>
        <w:t xml:space="preserve">conhecimento </w:t>
      </w:r>
      <w:r w:rsidR="000050FB">
        <w:rPr>
          <w:rFonts w:ascii="Arial" w:hAnsi="Arial" w:cs="Arial"/>
          <w:sz w:val="24"/>
          <w:szCs w:val="24"/>
          <w:shd w:val="clear" w:color="auto" w:fill="FFFFFF"/>
        </w:rPr>
        <w:t xml:space="preserve">e experiências próprias dos alunos dos 3 cursos da área da saúde. A inserção de alunos do curso de Farmácia e Psicologia também é possível quando 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>se abrem</w:t>
      </w:r>
      <w:r w:rsidR="000050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 xml:space="preserve">as </w:t>
      </w:r>
      <w:r w:rsidR="000050FB">
        <w:rPr>
          <w:rFonts w:ascii="Arial" w:hAnsi="Arial" w:cs="Arial"/>
          <w:sz w:val="24"/>
          <w:szCs w:val="24"/>
          <w:shd w:val="clear" w:color="auto" w:fill="FFFFFF"/>
        </w:rPr>
        <w:t>inscrições para o processo seletivo, que ocorre todo início de semestre.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5A2C">
        <w:rPr>
          <w:rFonts w:ascii="Arial" w:hAnsi="Arial" w:cs="Arial"/>
          <w:b/>
          <w:sz w:val="24"/>
          <w:szCs w:val="24"/>
          <w:shd w:val="clear" w:color="auto" w:fill="FFFFFF"/>
        </w:rPr>
        <w:t>Re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sultados alcançados: </w:t>
      </w:r>
      <w:r w:rsidR="00E945FB">
        <w:rPr>
          <w:rFonts w:ascii="Arial" w:hAnsi="Arial" w:cs="Arial"/>
          <w:sz w:val="24"/>
          <w:szCs w:val="24"/>
          <w:shd w:val="clear" w:color="auto" w:fill="FFFFFF"/>
        </w:rPr>
        <w:t xml:space="preserve">através da inserção do aluno em um projeto de extensão como esse, o mesmo passa a associar a teoria à </w:t>
      </w:r>
      <w:r w:rsidR="00515FDE">
        <w:rPr>
          <w:rFonts w:ascii="Arial" w:hAnsi="Arial" w:cs="Arial"/>
          <w:sz w:val="24"/>
          <w:szCs w:val="24"/>
          <w:shd w:val="clear" w:color="auto" w:fill="FFFFFF"/>
        </w:rPr>
        <w:t xml:space="preserve">sua </w:t>
      </w:r>
      <w:r w:rsidR="00E945FB">
        <w:rPr>
          <w:rFonts w:ascii="Arial" w:hAnsi="Arial" w:cs="Arial"/>
          <w:sz w:val="24"/>
          <w:szCs w:val="24"/>
          <w:shd w:val="clear" w:color="auto" w:fill="FFFFFF"/>
        </w:rPr>
        <w:t>prática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 xml:space="preserve"> cotidiana</w:t>
      </w:r>
      <w:r w:rsidR="00515FDE">
        <w:rPr>
          <w:rFonts w:ascii="Arial" w:hAnsi="Arial" w:cs="Arial"/>
          <w:sz w:val="24"/>
          <w:szCs w:val="24"/>
          <w:shd w:val="clear" w:color="auto" w:fill="FFFFFF"/>
        </w:rPr>
        <w:t xml:space="preserve">, hoje como aluno, amanhã como profissional da área da saúde e todos os dias como ser humano, gerador de resíduos </w:t>
      </w:r>
      <w:r w:rsidR="00B74053">
        <w:rPr>
          <w:rFonts w:ascii="Arial" w:hAnsi="Arial" w:cs="Arial"/>
          <w:sz w:val="24"/>
          <w:szCs w:val="24"/>
          <w:shd w:val="clear" w:color="auto" w:fill="FFFFFF"/>
        </w:rPr>
        <w:t>e corresponsável</w:t>
      </w:r>
      <w:r w:rsidR="00515FDE">
        <w:rPr>
          <w:rFonts w:ascii="Arial" w:hAnsi="Arial" w:cs="Arial"/>
          <w:sz w:val="24"/>
          <w:szCs w:val="24"/>
          <w:shd w:val="clear" w:color="auto" w:fill="FFFFFF"/>
        </w:rPr>
        <w:t xml:space="preserve"> pelo impacto dos mesmos quando negligenciados aos danos ambientais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 xml:space="preserve"> e a sua própria saúde.</w:t>
      </w:r>
      <w:r w:rsidR="008355C2">
        <w:rPr>
          <w:rFonts w:ascii="Arial" w:hAnsi="Arial" w:cs="Arial"/>
          <w:sz w:val="24"/>
          <w:szCs w:val="24"/>
          <w:shd w:val="clear" w:color="auto" w:fill="FFFFFF"/>
        </w:rPr>
        <w:t xml:space="preserve"> O aluno </w:t>
      </w:r>
      <w:r w:rsidR="009F159E">
        <w:rPr>
          <w:rFonts w:ascii="Arial" w:hAnsi="Arial" w:cs="Arial"/>
          <w:sz w:val="24"/>
          <w:szCs w:val="24"/>
          <w:shd w:val="clear" w:color="auto" w:fill="FFFFFF"/>
        </w:rPr>
        <w:t xml:space="preserve">extensionista </w:t>
      </w:r>
      <w:r w:rsidR="008355C2">
        <w:rPr>
          <w:rFonts w:ascii="Arial" w:hAnsi="Arial" w:cs="Arial"/>
          <w:sz w:val="24"/>
          <w:szCs w:val="24"/>
          <w:shd w:val="clear" w:color="auto" w:fill="FFFFFF"/>
        </w:rPr>
        <w:t>passa a vivenciar a temática de forma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355C2">
        <w:rPr>
          <w:rFonts w:ascii="Arial" w:hAnsi="Arial" w:cs="Arial"/>
          <w:sz w:val="24"/>
          <w:szCs w:val="24"/>
          <w:shd w:val="clear" w:color="auto" w:fill="FFFFFF"/>
        </w:rPr>
        <w:t>intensa,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 xml:space="preserve"> desvelando experiências </w:t>
      </w:r>
      <w:r w:rsidR="008355C2">
        <w:rPr>
          <w:rFonts w:ascii="Arial" w:hAnsi="Arial" w:cs="Arial"/>
          <w:sz w:val="24"/>
          <w:szCs w:val="24"/>
          <w:shd w:val="clear" w:color="auto" w:fill="FFFFFF"/>
        </w:rPr>
        <w:t xml:space="preserve">marcantes e 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>reflexivas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355C2">
        <w:rPr>
          <w:rFonts w:ascii="Arial" w:hAnsi="Arial" w:cs="Arial"/>
          <w:sz w:val="24"/>
          <w:szCs w:val="24"/>
          <w:shd w:val="clear" w:color="auto" w:fill="FFFFFF"/>
        </w:rPr>
        <w:t xml:space="preserve"> visto que a prática interdisciplinar envolve a ação, a elaboração teórica construída, realizada e proferida cotidianamente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945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>Uma nova postura decorre conforme há o aprofundamento</w:t>
      </w:r>
      <w:r w:rsidR="008355C2">
        <w:rPr>
          <w:rFonts w:ascii="Arial" w:hAnsi="Arial" w:cs="Arial"/>
          <w:sz w:val="24"/>
          <w:szCs w:val="24"/>
          <w:shd w:val="clear" w:color="auto" w:fill="FFFFFF"/>
        </w:rPr>
        <w:t xml:space="preserve"> do conhecimento, gerando</w:t>
      </w:r>
      <w:r w:rsidR="00515FDE">
        <w:rPr>
          <w:rFonts w:ascii="Arial" w:hAnsi="Arial" w:cs="Arial"/>
          <w:sz w:val="24"/>
          <w:szCs w:val="24"/>
          <w:shd w:val="clear" w:color="auto" w:fill="FFFFFF"/>
        </w:rPr>
        <w:t xml:space="preserve"> uma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 xml:space="preserve"> mudança de atitude, em bu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>sca do ser como pessoa integral.</w:t>
      </w:r>
      <w:r w:rsidR="004B1D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5A2C">
        <w:rPr>
          <w:rFonts w:ascii="Arial" w:hAnsi="Arial" w:cs="Arial"/>
          <w:sz w:val="24"/>
          <w:szCs w:val="24"/>
          <w:shd w:val="clear" w:color="auto" w:fill="FFFFFF"/>
        </w:rPr>
        <w:t xml:space="preserve">O contato com alunos de outros cursos, e com a equipe de saúde, visa garantir a construção de um conhecimento globalizante, rompendo limites de disciplinas e contextos. Há um processo interativo onde todos devem sair enriquecidos.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Recomendações: </w:t>
      </w:r>
      <w:r w:rsidR="005044A3">
        <w:rPr>
          <w:rFonts w:ascii="Arial" w:hAnsi="Arial" w:cs="Arial"/>
          <w:sz w:val="24"/>
          <w:szCs w:val="24"/>
          <w:shd w:val="clear" w:color="auto" w:fill="FFFFFF"/>
        </w:rPr>
        <w:t>a interdisciplinaridade, ainda pouco discutida, busca a formulação de um saber crítico-reflexivo, e deve ser cada vez mais valorizada no processo de ensino-aprendizado. A</w:t>
      </w:r>
      <w:r w:rsidR="00EF0239">
        <w:rPr>
          <w:rFonts w:ascii="Arial" w:hAnsi="Arial" w:cs="Arial"/>
          <w:sz w:val="24"/>
          <w:szCs w:val="24"/>
          <w:shd w:val="clear" w:color="auto" w:fill="FFFFFF"/>
        </w:rPr>
        <w:t xml:space="preserve"> pesquisa como atividade humana e social, traz consigo uma carga de valores significante a todos os envolvidos, agregando interesses e princípios que norteiam o pesquisador e as atividades a serem realizadas. </w:t>
      </w:r>
    </w:p>
    <w:p w:rsidR="009A5A2C" w:rsidRPr="00EF0239" w:rsidRDefault="009A5A2C" w:rsidP="00A255F3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50FB" w:rsidRDefault="00A255F3" w:rsidP="00346F1B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r w:rsidRPr="00A255F3">
        <w:rPr>
          <w:rFonts w:ascii="Arial" w:hAnsi="Arial" w:cs="Arial"/>
          <w:b/>
          <w:sz w:val="24"/>
          <w:szCs w:val="24"/>
          <w:shd w:val="clear" w:color="auto" w:fill="FFFFFF"/>
        </w:rPr>
        <w:t>eferências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0050FB" w:rsidRDefault="000050FB" w:rsidP="00346F1B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050FB" w:rsidRDefault="00346F1B" w:rsidP="00346F1B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46F1B">
        <w:rPr>
          <w:rFonts w:ascii="Arial" w:hAnsi="Arial" w:cs="Arial"/>
          <w:sz w:val="24"/>
          <w:szCs w:val="24"/>
          <w:shd w:val="clear" w:color="auto" w:fill="FFFFFF"/>
        </w:rPr>
        <w:t>HAAS, C. M.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A interdisciplinaridade na construção dos projetos pedagógico</w:t>
      </w:r>
      <w:r w:rsidR="00561CFA">
        <w:rPr>
          <w:rFonts w:ascii="Arial" w:hAnsi="Arial" w:cs="Arial"/>
          <w:b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r w:rsidRPr="00346F1B">
        <w:rPr>
          <w:rFonts w:ascii="Arial" w:hAnsi="Arial" w:cs="Arial"/>
          <w:sz w:val="24"/>
          <w:szCs w:val="24"/>
        </w:rPr>
        <w:t>práticas experimentadas.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Universidade Cidade de São Paulo, 2008.</w:t>
      </w:r>
      <w:r w:rsidRPr="00346F1B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Disponível em: </w:t>
      </w:r>
      <w:r w:rsidRPr="00346F1B">
        <w:rPr>
          <w:rFonts w:ascii="Arial" w:hAnsi="Arial" w:cs="Arial"/>
          <w:sz w:val="24"/>
          <w:szCs w:val="24"/>
          <w:shd w:val="clear" w:color="auto" w:fill="FFFFFF"/>
        </w:rPr>
        <w:t>&lt;http://www.pucpr.br/eventos/educere/educere2008/anais/pdf/397_179.pdf</w:t>
      </w:r>
      <w:r>
        <w:rPr>
          <w:rFonts w:ascii="Arial" w:hAnsi="Arial" w:cs="Arial"/>
          <w:sz w:val="24"/>
          <w:szCs w:val="24"/>
          <w:shd w:val="clear" w:color="auto" w:fill="FFFFFF"/>
        </w:rPr>
        <w:t>&gt;. Acesso em: 20.ago.2017.</w:t>
      </w:r>
    </w:p>
    <w:p w:rsidR="00B74053" w:rsidRDefault="00B74053" w:rsidP="00346F1B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050FB" w:rsidRPr="00346F1B" w:rsidRDefault="000050FB" w:rsidP="00346F1B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Hospital Pequeno Príncipe. </w:t>
      </w:r>
      <w:r w:rsidRPr="000050FB">
        <w:rPr>
          <w:rFonts w:ascii="Arial" w:hAnsi="Arial" w:cs="Arial"/>
          <w:b/>
          <w:sz w:val="24"/>
          <w:szCs w:val="24"/>
          <w:shd w:val="clear" w:color="auto" w:fill="FFFFFF"/>
        </w:rPr>
        <w:t>Plano de Gerenciamento de Resíduos Sólidos de Saúde.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Curitiba, PR, 2014.</w:t>
      </w:r>
    </w:p>
    <w:p w:rsidR="004B54DB" w:rsidRPr="008355C2" w:rsidRDefault="004B54DB" w:rsidP="008355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B54DB" w:rsidRPr="008355C2" w:rsidSect="001874C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35" w:rsidRDefault="00F17635" w:rsidP="00515FDE">
      <w:pPr>
        <w:spacing w:after="0" w:line="240" w:lineRule="auto"/>
      </w:pPr>
      <w:r>
        <w:separator/>
      </w:r>
    </w:p>
  </w:endnote>
  <w:endnote w:type="continuationSeparator" w:id="0">
    <w:p w:rsidR="00F17635" w:rsidRDefault="00F17635" w:rsidP="0051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35" w:rsidRDefault="00F17635" w:rsidP="00515FDE">
      <w:pPr>
        <w:spacing w:after="0" w:line="240" w:lineRule="auto"/>
      </w:pPr>
      <w:r>
        <w:separator/>
      </w:r>
    </w:p>
  </w:footnote>
  <w:footnote w:type="continuationSeparator" w:id="0">
    <w:p w:rsidR="00F17635" w:rsidRDefault="00F17635" w:rsidP="0051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4A5"/>
    <w:multiLevelType w:val="hybridMultilevel"/>
    <w:tmpl w:val="92A8A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91F91"/>
    <w:multiLevelType w:val="hybridMultilevel"/>
    <w:tmpl w:val="62D86244"/>
    <w:lvl w:ilvl="0" w:tplc="40AC6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6D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EC4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A2D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E3C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8A2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27C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A99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E4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CC"/>
    <w:rsid w:val="000050FB"/>
    <w:rsid w:val="000510A5"/>
    <w:rsid w:val="00105249"/>
    <w:rsid w:val="001470D6"/>
    <w:rsid w:val="001874CC"/>
    <w:rsid w:val="001B2151"/>
    <w:rsid w:val="001C1969"/>
    <w:rsid w:val="002034C8"/>
    <w:rsid w:val="00266D7D"/>
    <w:rsid w:val="00346F1B"/>
    <w:rsid w:val="003B1D06"/>
    <w:rsid w:val="00417D73"/>
    <w:rsid w:val="004B1D51"/>
    <w:rsid w:val="004B54DB"/>
    <w:rsid w:val="005044A3"/>
    <w:rsid w:val="00515FDE"/>
    <w:rsid w:val="00534A83"/>
    <w:rsid w:val="00537D1C"/>
    <w:rsid w:val="00561CFA"/>
    <w:rsid w:val="005C1FC1"/>
    <w:rsid w:val="00663CDA"/>
    <w:rsid w:val="006A04E2"/>
    <w:rsid w:val="007B5F82"/>
    <w:rsid w:val="008355C2"/>
    <w:rsid w:val="008E71AE"/>
    <w:rsid w:val="00973D65"/>
    <w:rsid w:val="009A5A2C"/>
    <w:rsid w:val="009F159E"/>
    <w:rsid w:val="00A255F3"/>
    <w:rsid w:val="00AE48CF"/>
    <w:rsid w:val="00B74053"/>
    <w:rsid w:val="00CE3732"/>
    <w:rsid w:val="00DA7817"/>
    <w:rsid w:val="00E8395E"/>
    <w:rsid w:val="00E945FB"/>
    <w:rsid w:val="00EF0239"/>
    <w:rsid w:val="00EF4DBE"/>
    <w:rsid w:val="00F17635"/>
    <w:rsid w:val="00F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4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17D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15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FDE"/>
  </w:style>
  <w:style w:type="paragraph" w:styleId="Rodap">
    <w:name w:val="footer"/>
    <w:basedOn w:val="Normal"/>
    <w:link w:val="RodapChar"/>
    <w:uiPriority w:val="99"/>
    <w:unhideWhenUsed/>
    <w:rsid w:val="00515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FDE"/>
  </w:style>
  <w:style w:type="character" w:customStyle="1" w:styleId="UnresolvedMention">
    <w:name w:val="Unresolved Mention"/>
    <w:basedOn w:val="Fontepargpadro"/>
    <w:uiPriority w:val="99"/>
    <w:semiHidden/>
    <w:unhideWhenUsed/>
    <w:rsid w:val="00346F1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4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17D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15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FDE"/>
  </w:style>
  <w:style w:type="paragraph" w:styleId="Rodap">
    <w:name w:val="footer"/>
    <w:basedOn w:val="Normal"/>
    <w:link w:val="RodapChar"/>
    <w:uiPriority w:val="99"/>
    <w:unhideWhenUsed/>
    <w:rsid w:val="00515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FDE"/>
  </w:style>
  <w:style w:type="character" w:customStyle="1" w:styleId="UnresolvedMention">
    <w:name w:val="Unresolved Mention"/>
    <w:basedOn w:val="Fontepargpadro"/>
    <w:uiPriority w:val="99"/>
    <w:semiHidden/>
    <w:unhideWhenUsed/>
    <w:rsid w:val="00346F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7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</dc:creator>
  <cp:lastModifiedBy>Faculdades Pequeno Príncipe</cp:lastModifiedBy>
  <cp:revision>2</cp:revision>
  <dcterms:created xsi:type="dcterms:W3CDTF">2017-12-13T14:33:00Z</dcterms:created>
  <dcterms:modified xsi:type="dcterms:W3CDTF">2017-12-13T14:33:00Z</dcterms:modified>
</cp:coreProperties>
</file>